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93" w:rsidRDefault="00896793">
      <w:pPr>
        <w:rPr>
          <w:rFonts w:ascii="Times New Roman" w:hAnsi="Times New Roman" w:cs="Times New Roman"/>
        </w:rPr>
      </w:pPr>
    </w:p>
    <w:p w:rsidR="00E33D44" w:rsidRPr="003F5916" w:rsidRDefault="00E33D4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987" w:type="pct"/>
        <w:tblInd w:w="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5"/>
        <w:gridCol w:w="235"/>
        <w:gridCol w:w="442"/>
        <w:gridCol w:w="1453"/>
        <w:gridCol w:w="27"/>
        <w:gridCol w:w="725"/>
        <w:gridCol w:w="453"/>
        <w:gridCol w:w="924"/>
        <w:gridCol w:w="440"/>
        <w:gridCol w:w="1152"/>
        <w:gridCol w:w="379"/>
        <w:gridCol w:w="300"/>
        <w:gridCol w:w="171"/>
        <w:gridCol w:w="1322"/>
        <w:gridCol w:w="949"/>
      </w:tblGrid>
      <w:tr w:rsidR="00896793" w:rsidRPr="003F5916" w:rsidTr="00D14DAD">
        <w:trPr>
          <w:trHeight w:val="654"/>
        </w:trPr>
        <w:tc>
          <w:tcPr>
            <w:tcW w:w="5000" w:type="pct"/>
            <w:gridSpan w:val="15"/>
            <w:tcBorders>
              <w:top w:val="double" w:sz="6" w:space="0" w:color="000000"/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450ED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BİLGİLERİ</w:t>
            </w:r>
          </w:p>
        </w:tc>
      </w:tr>
      <w:tr w:rsidR="00896793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896793" w:rsidRPr="003F5916" w:rsidRDefault="00900A4C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ARAŞTIRMANIN BAŞLIĞI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896793" w:rsidRPr="003F5916" w:rsidRDefault="00900A4C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>ARAŞTIRMANIN İNGİLİZCE BAŞLIĞI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F5916">
              <w:rPr>
                <w:rFonts w:ascii="Times New Roman" w:hAnsi="Times New Roman" w:cs="Times New Roman"/>
                <w:b/>
                <w:lang w:eastAsia="en-US"/>
              </w:rPr>
              <w:t>ARAŞTIRMA MERKEZİ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686"/>
        </w:trPr>
        <w:tc>
          <w:tcPr>
            <w:tcW w:w="5000" w:type="pct"/>
            <w:gridSpan w:val="1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450ED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SORUMLU ARAŞTIRMACI</w:t>
            </w:r>
          </w:p>
        </w:tc>
      </w:tr>
      <w:tr w:rsidR="00896793" w:rsidRPr="003F5916" w:rsidTr="001301D8"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Ünvanı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462"/>
        </w:trPr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302"/>
        </w:trPr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536"/>
        </w:trPr>
        <w:tc>
          <w:tcPr>
            <w:tcW w:w="628" w:type="pct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Ünvanı</w:t>
            </w: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Kurumu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896793" w:rsidRPr="003F5916" w:rsidTr="001301D8">
        <w:tc>
          <w:tcPr>
            <w:tcW w:w="395" w:type="pct"/>
            <w:gridSpan w:val="2"/>
            <w:vMerge w:val="restart"/>
            <w:shd w:val="clear" w:color="auto" w:fill="DBE5F1"/>
            <w:textDirection w:val="btLr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EKİBİ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61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DESTEKLEYİCİSİ</w:t>
            </w:r>
          </w:p>
        </w:tc>
      </w:tr>
      <w:tr w:rsidR="00896793" w:rsidRPr="003F5916" w:rsidTr="001301D8">
        <w:trPr>
          <w:trHeight w:val="688"/>
        </w:trPr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BAP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DPT</w:t>
            </w:r>
          </w:p>
        </w:tc>
      </w:tr>
      <w:tr w:rsidR="00896793" w:rsidRPr="003F5916" w:rsidTr="001301D8">
        <w:trPr>
          <w:trHeight w:val="684"/>
        </w:trPr>
        <w:tc>
          <w:tcPr>
            <w:tcW w:w="1790" w:type="pct"/>
            <w:gridSpan w:val="6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TUBİTAK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DİĞER……</w:t>
            </w:r>
          </w:p>
        </w:tc>
      </w:tr>
      <w:tr w:rsidR="00896793" w:rsidRPr="003F5916" w:rsidTr="004F720E">
        <w:trPr>
          <w:trHeight w:val="813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BÜTÇESİ</w:t>
            </w:r>
          </w:p>
        </w:tc>
      </w:tr>
      <w:tr w:rsidR="00896793" w:rsidRPr="003F5916" w:rsidTr="001301D8">
        <w:trPr>
          <w:trHeight w:val="540"/>
        </w:trPr>
        <w:tc>
          <w:tcPr>
            <w:tcW w:w="2516" w:type="pct"/>
            <w:gridSpan w:val="8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F5916">
              <w:rPr>
                <w:rFonts w:ascii="Times New Roman" w:hAnsi="Times New Roman" w:cs="Times New Roman"/>
                <w:b/>
              </w:rPr>
              <w:t>GİDER</w:t>
            </w:r>
            <w:r w:rsidRPr="003F591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484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F5916">
              <w:rPr>
                <w:rFonts w:ascii="Times New Roman" w:hAnsi="Times New Roman" w:cs="Times New Roman"/>
                <w:b/>
              </w:rPr>
              <w:t>GELİR</w:t>
            </w:r>
            <w:r w:rsidRPr="003F591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896793" w:rsidRPr="003F5916" w:rsidTr="001301D8">
        <w:trPr>
          <w:trHeight w:val="548"/>
        </w:trPr>
        <w:tc>
          <w:tcPr>
            <w:tcW w:w="1408" w:type="pct"/>
            <w:gridSpan w:val="5"/>
            <w:shd w:val="clear" w:color="auto" w:fill="DBE5F1"/>
            <w:vAlign w:val="center"/>
          </w:tcPr>
          <w:p w:rsidR="00896793" w:rsidRPr="003F5916" w:rsidRDefault="00896793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108" w:type="pct"/>
            <w:gridSpan w:val="3"/>
            <w:shd w:val="clear" w:color="auto" w:fill="DBE5F1"/>
            <w:vAlign w:val="center"/>
          </w:tcPr>
          <w:p w:rsidR="00896793" w:rsidRPr="003F5916" w:rsidRDefault="00896793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Toplam (TL)</w:t>
            </w:r>
          </w:p>
        </w:tc>
        <w:tc>
          <w:tcPr>
            <w:tcW w:w="1287" w:type="pct"/>
            <w:gridSpan w:val="5"/>
            <w:shd w:val="clear" w:color="auto" w:fill="DBE5F1"/>
            <w:vAlign w:val="center"/>
          </w:tcPr>
          <w:p w:rsidR="00896793" w:rsidRPr="003F5916" w:rsidRDefault="00896793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197" w:type="pct"/>
            <w:gridSpan w:val="2"/>
            <w:shd w:val="clear" w:color="auto" w:fill="DBE5F1"/>
            <w:vAlign w:val="center"/>
          </w:tcPr>
          <w:p w:rsidR="00896793" w:rsidRPr="003F5916" w:rsidRDefault="00896793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Toplam (TL)</w:t>
            </w:r>
          </w:p>
        </w:tc>
      </w:tr>
      <w:tr w:rsidR="00896793" w:rsidRPr="003F5916" w:rsidTr="004C745F">
        <w:trPr>
          <w:trHeight w:val="54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</w:rPr>
              <w:t>Personel Gideri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Üniversite Araştırma Fonu (BAP)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0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Yolluklar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TÜBİTAK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4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Hizmet Alımları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DPT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Demirbaş Alımları 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63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Sarf Alımları (kit, cerrahi vb)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Laboratuar Tetkik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63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Radyolojik Tetkik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Kişisel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68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Tıbbi Girişim ve Tedavi Bedeli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Diğer (açıklayınız)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4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Kırtasiye 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Sağlıklı Gönüllüler İçin Bedel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4C745F">
        <w:trPr>
          <w:trHeight w:val="63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Diğer (açıklayınız)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525"/>
        </w:trPr>
        <w:tc>
          <w:tcPr>
            <w:tcW w:w="1408" w:type="pct"/>
            <w:gridSpan w:val="5"/>
            <w:shd w:val="clear" w:color="auto" w:fill="DBE5F1"/>
            <w:vAlign w:val="center"/>
          </w:tcPr>
          <w:p w:rsidR="00896793" w:rsidRPr="003F5916" w:rsidRDefault="00896793" w:rsidP="00A325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5916">
              <w:rPr>
                <w:rFonts w:ascii="Times New Roman" w:hAnsi="Times New Roman" w:cs="Times New Roman"/>
                <w:b/>
              </w:rPr>
              <w:t>GENEL TOPLAM (TL)</w:t>
            </w:r>
          </w:p>
        </w:tc>
        <w:tc>
          <w:tcPr>
            <w:tcW w:w="1108" w:type="pct"/>
            <w:gridSpan w:val="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7" w:type="pct"/>
            <w:gridSpan w:val="5"/>
            <w:shd w:val="clear" w:color="auto" w:fill="DBE5F1"/>
            <w:vAlign w:val="center"/>
          </w:tcPr>
          <w:p w:rsidR="00896793" w:rsidRPr="003F5916" w:rsidRDefault="00896793" w:rsidP="00A3253C">
            <w:pPr>
              <w:jc w:val="right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  <w:b/>
              </w:rPr>
              <w:t>GENEL TOPLAM (TL)</w:t>
            </w:r>
          </w:p>
        </w:tc>
        <w:tc>
          <w:tcPr>
            <w:tcW w:w="1197" w:type="pct"/>
            <w:gridSpan w:val="2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709"/>
        </w:trPr>
        <w:tc>
          <w:tcPr>
            <w:tcW w:w="5000" w:type="pct"/>
            <w:gridSpan w:val="15"/>
            <w:shd w:val="clear" w:color="auto" w:fill="DDD9C3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3F5916">
              <w:rPr>
                <w:rFonts w:ascii="Times New Roman" w:hAnsi="Times New Roman" w:cs="Times New Roman"/>
                <w:sz w:val="16"/>
                <w:szCs w:val="16"/>
              </w:rPr>
              <w:t>Eğer hiç masraf yoksa ilgili alanları sıfır (0) olarak doldurunuz. Eğer BAP, TÜBİTAK gibi bir destekleyiciye başvuracaksanız bu alanları doldurunuz. Toplam gelir ve toplam gider birbirini karşılamalıdır.</w:t>
            </w:r>
          </w:p>
        </w:tc>
      </w:tr>
      <w:tr w:rsidR="00896793" w:rsidRPr="003F5916" w:rsidTr="004F720E">
        <w:trPr>
          <w:trHeight w:val="795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SÜRESİ</w:t>
            </w:r>
          </w:p>
        </w:tc>
      </w:tr>
      <w:tr w:rsidR="00896793" w:rsidRPr="003F5916" w:rsidTr="001301D8">
        <w:trPr>
          <w:trHeight w:val="1021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6626D3"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ARAŞTIRMANIN NEDENİ</w:t>
            </w:r>
          </w:p>
        </w:tc>
      </w:tr>
      <w:tr w:rsidR="00896793" w:rsidRPr="003F5916" w:rsidTr="004C745F">
        <w:tc>
          <w:tcPr>
            <w:tcW w:w="2029" w:type="pct"/>
            <w:gridSpan w:val="7"/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Tıpta uzmanlık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Doktora tezi</w:t>
            </w:r>
          </w:p>
        </w:tc>
        <w:tc>
          <w:tcPr>
            <w:tcW w:w="144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Diğer (Belirtiniz)</w:t>
            </w:r>
          </w:p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4C745F">
        <w:tc>
          <w:tcPr>
            <w:tcW w:w="2029" w:type="pct"/>
            <w:gridSpan w:val="7"/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Yüksek Lisans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Araştırma</w:t>
            </w:r>
          </w:p>
        </w:tc>
        <w:tc>
          <w:tcPr>
            <w:tcW w:w="144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543"/>
        </w:trPr>
        <w:tc>
          <w:tcPr>
            <w:tcW w:w="5000" w:type="pct"/>
            <w:gridSpan w:val="15"/>
            <w:shd w:val="clear" w:color="auto" w:fill="DBE5F1"/>
          </w:tcPr>
          <w:p w:rsidR="00896793" w:rsidRDefault="00896793" w:rsidP="00D80ACA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lang w:eastAsia="en-US"/>
              </w:rPr>
              <w:t>ARAŞTIRMANIN TÜRÜ</w:t>
            </w:r>
          </w:p>
        </w:tc>
      </w:tr>
      <w:tr w:rsidR="00896793" w:rsidRPr="003F5916" w:rsidTr="000B36F6">
        <w:trPr>
          <w:trHeight w:val="4390"/>
        </w:trPr>
        <w:tc>
          <w:tcPr>
            <w:tcW w:w="5000" w:type="pct"/>
            <w:gridSpan w:val="15"/>
          </w:tcPr>
          <w:p w:rsidR="00896793" w:rsidRPr="00D80ACA" w:rsidRDefault="00896793" w:rsidP="00C222E0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İlaç klinik araştırmaları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Faz I, Faz II, Faz III, Faz IV)</w:t>
            </w:r>
          </w:p>
          <w:p w:rsidR="00896793" w:rsidRPr="00D80ACA" w:rsidRDefault="00896793" w:rsidP="00C222E0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Biyoyararl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anım/Biyoeşdeğerlik Çalışmaları</w:t>
            </w:r>
          </w:p>
          <w:p w:rsidR="00896793" w:rsidRPr="00D80ACA" w:rsidRDefault="00896793" w:rsidP="00C222E0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Tıbbi cihazla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rla yapılan Klinik araştırmalar</w:t>
            </w:r>
          </w:p>
          <w:p w:rsidR="00896793" w:rsidRPr="00D80ACA" w:rsidRDefault="00896793" w:rsidP="00C222E0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Doku nakli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ile ilgili klinik araştırmalar</w:t>
            </w:r>
          </w:p>
          <w:p w:rsidR="00896793" w:rsidRDefault="00896793" w:rsidP="00C222E0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Organ nakli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ile ilgili klinik araştırmalar</w:t>
            </w:r>
          </w:p>
          <w:p w:rsidR="00896793" w:rsidRDefault="00896793" w:rsidP="00C222E0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  <w:sz w:val="22"/>
                <w:szCs w:val="22"/>
              </w:rPr>
              <w:t>Endüstriyel olmayan ileri tıbbi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ürünlerle yapılan araştırmalar</w:t>
            </w:r>
          </w:p>
          <w:p w:rsidR="00896793" w:rsidRDefault="00896793" w:rsidP="004C745F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</w:rPr>
              <w:t>Kök h</w:t>
            </w:r>
            <w:r>
              <w:rPr>
                <w:rFonts w:ascii="Times New Roman" w:hAnsi="Times New Roman" w:cs="Times New Roman"/>
              </w:rPr>
              <w:t>ücre nakli klinik araştırmaları</w:t>
            </w:r>
          </w:p>
          <w:p w:rsidR="00896793" w:rsidRDefault="00896793" w:rsidP="004C745F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</w:rPr>
              <w:t>İleri tedavi edici tıbbi</w:t>
            </w:r>
            <w:r>
              <w:rPr>
                <w:rFonts w:ascii="Times New Roman" w:hAnsi="Times New Roman" w:cs="Times New Roman"/>
              </w:rPr>
              <w:t xml:space="preserve"> ürünlerle yapılan araştırmalar</w:t>
            </w:r>
          </w:p>
          <w:p w:rsidR="00896793" w:rsidRPr="004C745F" w:rsidRDefault="00896793" w:rsidP="004C745F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</w:rPr>
              <w:t>Genetik materyalle yapılacak klinik araştırmalar (polimorfizm çalışmaları</w:t>
            </w:r>
            <w:r>
              <w:rPr>
                <w:rFonts w:ascii="Times New Roman" w:hAnsi="Times New Roman" w:cs="Times New Roman"/>
              </w:rPr>
              <w:t xml:space="preserve"> hariç)</w:t>
            </w:r>
          </w:p>
          <w:p w:rsidR="00896793" w:rsidRPr="004C745F" w:rsidRDefault="00896793" w:rsidP="004C745F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</w:rPr>
              <w:t>İlaç dışı standart tedavi yöntemleri ile ilgili klinik araştırmalar</w:t>
            </w:r>
          </w:p>
          <w:p w:rsidR="00896793" w:rsidRDefault="00896793" w:rsidP="004C745F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 w:rsidRPr="004C745F">
              <w:rPr>
                <w:rFonts w:ascii="Times New Roman" w:hAnsi="Times New Roman" w:cs="Times New Roman"/>
              </w:rPr>
              <w:t>Tedavi amaçlı denemelerle ilgili klinik araştırmalar</w:t>
            </w:r>
          </w:p>
        </w:tc>
      </w:tr>
      <w:tr w:rsidR="00896793" w:rsidRPr="003F5916" w:rsidTr="000B36F6">
        <w:trPr>
          <w:trHeight w:val="55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ARAŞTIRMANIN NEDENİ</w:t>
            </w:r>
          </w:p>
        </w:tc>
      </w:tr>
      <w:tr w:rsidR="00896793" w:rsidRPr="003F5916" w:rsidTr="004C745F">
        <w:tc>
          <w:tcPr>
            <w:tcW w:w="2029" w:type="pct"/>
            <w:gridSpan w:val="7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Tıpta uzmanlık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Doktora tezi</w:t>
            </w:r>
          </w:p>
        </w:tc>
        <w:tc>
          <w:tcPr>
            <w:tcW w:w="144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Diğer (Belirtiniz)</w:t>
            </w:r>
          </w:p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4C745F">
        <w:tc>
          <w:tcPr>
            <w:tcW w:w="2029" w:type="pct"/>
            <w:gridSpan w:val="7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Yüksek Lisans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8A707D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Araştırma</w:t>
            </w:r>
          </w:p>
        </w:tc>
        <w:tc>
          <w:tcPr>
            <w:tcW w:w="144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Araştırmacıların Çalışmadaki Görevleri</w:t>
            </w:r>
          </w:p>
        </w:tc>
        <w:tc>
          <w:tcPr>
            <w:tcW w:w="2971" w:type="pct"/>
            <w:gridSpan w:val="8"/>
            <w:shd w:val="clear" w:color="auto" w:fill="DBE5F1"/>
            <w:vAlign w:val="center"/>
          </w:tcPr>
          <w:p w:rsidR="00896793" w:rsidRPr="003F5916" w:rsidRDefault="00896793" w:rsidP="005A684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Yazarlar</w:t>
            </w:r>
          </w:p>
        </w:tc>
      </w:tr>
      <w:tr w:rsidR="00896793" w:rsidRPr="003F5916" w:rsidTr="000B36F6">
        <w:trPr>
          <w:trHeight w:val="735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Hipotez Oluşturma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629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BD7C90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Planlama ve organizasyon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715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Materyal temini (biyolojik, teknik)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662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Veri toplama 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700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 analizi, İstatistik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0B36F6">
        <w:trPr>
          <w:trHeight w:val="682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Makale yazımı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Destek </w:t>
            </w:r>
          </w:p>
        </w:tc>
        <w:tc>
          <w:tcPr>
            <w:tcW w:w="2971" w:type="pct"/>
            <w:gridSpan w:val="8"/>
            <w:vAlign w:val="center"/>
          </w:tcPr>
          <w:p w:rsidR="00896793" w:rsidRPr="003F5916" w:rsidRDefault="00896793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Finansal (Araştırmacı adı)</w:t>
            </w:r>
          </w:p>
          <w:p w:rsidR="00896793" w:rsidRPr="003F5916" w:rsidRDefault="00896793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Ekipman (Araştırmacı adı) </w:t>
            </w:r>
          </w:p>
          <w:p w:rsidR="00896793" w:rsidRPr="003F5916" w:rsidRDefault="00896793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Alan (Araştırmacı adı)</w:t>
            </w:r>
          </w:p>
          <w:p w:rsidR="00896793" w:rsidRPr="003F5916" w:rsidRDefault="00896793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Laboratuvar Çalışması (Araştırmacı adı)</w:t>
            </w:r>
          </w:p>
        </w:tc>
      </w:tr>
      <w:tr w:rsidR="00896793" w:rsidRPr="003F5916" w:rsidTr="00D14DAD">
        <w:trPr>
          <w:trHeight w:val="375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B65912" w:rsidRDefault="00896793" w:rsidP="00B65912">
            <w:pPr>
              <w:pStyle w:val="ListeParagraf"/>
              <w:numPr>
                <w:ilvl w:val="0"/>
                <w:numId w:val="11"/>
              </w:numPr>
              <w:tabs>
                <w:tab w:val="left" w:pos="21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raştırmanın Başlığı</w:t>
            </w:r>
          </w:p>
        </w:tc>
      </w:tr>
      <w:tr w:rsidR="00896793" w:rsidRPr="003F5916" w:rsidTr="001301D8">
        <w:trPr>
          <w:trHeight w:val="1264"/>
        </w:trPr>
        <w:tc>
          <w:tcPr>
            <w:tcW w:w="5000" w:type="pct"/>
            <w:gridSpan w:val="15"/>
            <w:vAlign w:val="center"/>
          </w:tcPr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560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Araştırmanın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Konusu, Gerekçesi, Bilimsel Dayanağı, Getireceği Yenilikler, Amacı</w:t>
            </w:r>
          </w:p>
        </w:tc>
      </w:tr>
      <w:tr w:rsidR="00896793" w:rsidRPr="003F5916" w:rsidTr="00D14DAD">
        <w:trPr>
          <w:trHeight w:val="681"/>
        </w:trPr>
        <w:tc>
          <w:tcPr>
            <w:tcW w:w="5000" w:type="pct"/>
            <w:gridSpan w:val="15"/>
            <w:vAlign w:val="center"/>
          </w:tcPr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70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III. Dahil olma ve dışında tutu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lma kriterleri (sınırlılıkları)</w:t>
            </w:r>
          </w:p>
        </w:tc>
      </w:tr>
      <w:tr w:rsidR="00896793" w:rsidRPr="003F5916" w:rsidTr="00D14DAD">
        <w:trPr>
          <w:trHeight w:val="53"/>
        </w:trPr>
        <w:tc>
          <w:tcPr>
            <w:tcW w:w="5000" w:type="pct"/>
            <w:gridSpan w:val="15"/>
            <w:vAlign w:val="center"/>
          </w:tcPr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543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B65912">
            <w:pPr>
              <w:spacing w:line="48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IV. Gereç ve Yöntemler</w:t>
            </w:r>
          </w:p>
          <w:p w:rsidR="00896793" w:rsidRPr="003F5916" w:rsidRDefault="00896793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(Ayrıntılı olarak verilmelidir)</w:t>
            </w:r>
          </w:p>
        </w:tc>
      </w:tr>
      <w:tr w:rsidR="00896793" w:rsidRPr="003F5916" w:rsidTr="00D14DAD">
        <w:trPr>
          <w:trHeight w:val="2514"/>
        </w:trPr>
        <w:tc>
          <w:tcPr>
            <w:tcW w:w="5000" w:type="pct"/>
            <w:gridSpan w:val="15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38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V. 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lçme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eğerlendirme ve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statistiksel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naliz</w:t>
            </w:r>
          </w:p>
        </w:tc>
      </w:tr>
      <w:tr w:rsidR="00896793" w:rsidRPr="003F5916" w:rsidTr="001301D8">
        <w:trPr>
          <w:trHeight w:val="1602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480" w:lineRule="auto"/>
              <w:ind w:left="244" w:hanging="2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Örneklem g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enişliği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belirleme y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öntemi ve çalışmada kullanılacak toplam denek sayısı</w:t>
            </w:r>
          </w:p>
        </w:tc>
        <w:tc>
          <w:tcPr>
            <w:tcW w:w="3210" w:type="pct"/>
            <w:gridSpan w:val="9"/>
          </w:tcPr>
          <w:p w:rsidR="00896793" w:rsidRPr="009057D7" w:rsidRDefault="00896793" w:rsidP="009057D7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1584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480" w:lineRule="auto"/>
              <w:ind w:left="244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Çalışmadaki grup sayısı ve isimleri</w:t>
            </w:r>
          </w:p>
        </w:tc>
        <w:tc>
          <w:tcPr>
            <w:tcW w:w="3210" w:type="pct"/>
            <w:gridSpan w:val="9"/>
          </w:tcPr>
          <w:p w:rsidR="00896793" w:rsidRPr="009057D7" w:rsidRDefault="00896793" w:rsidP="009057D7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2464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29245A">
            <w:pPr>
              <w:pStyle w:val="GvdeMetniGirintisi"/>
              <w:numPr>
                <w:ilvl w:val="0"/>
                <w:numId w:val="10"/>
              </w:numPr>
              <w:ind w:left="24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Ölçülecek özellikler*</w:t>
            </w:r>
          </w:p>
          <w:p w:rsidR="00896793" w:rsidRPr="00B65912" w:rsidRDefault="00896793" w:rsidP="00B65912">
            <w:pPr>
              <w:pStyle w:val="ListeParagraf"/>
              <w:tabs>
                <w:tab w:val="left" w:pos="210"/>
              </w:tabs>
              <w:spacing w:line="480" w:lineRule="auto"/>
              <w:ind w:left="33"/>
              <w:rPr>
                <w:rFonts w:ascii="Times New Roman" w:hAnsi="Times New Roman" w:cs="Times New Roman"/>
              </w:rPr>
            </w:pPr>
            <w:r w:rsidRPr="00B65912">
              <w:rPr>
                <w:rFonts w:ascii="Times New Roman" w:hAnsi="Times New Roman" w:cs="Times New Roman"/>
              </w:rPr>
              <w:t>(Hb, Kan şekeri, Medeni Durum, Yaş, Yaşam kalitesi puanı vb…)</w:t>
            </w:r>
          </w:p>
          <w:p w:rsidR="00896793" w:rsidRPr="003F5916" w:rsidRDefault="00896793" w:rsidP="00B65912">
            <w:pPr>
              <w:pStyle w:val="ListeParagraf"/>
              <w:tabs>
                <w:tab w:val="left" w:pos="210"/>
              </w:tabs>
              <w:spacing w:line="480" w:lineRule="auto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</w:rPr>
              <w:t>NOT:</w:t>
            </w:r>
            <w:r w:rsidRPr="00B65912">
              <w:rPr>
                <w:rFonts w:ascii="Times New Roman" w:hAnsi="Times New Roman" w:cs="Times New Roman"/>
              </w:rPr>
              <w:t xml:space="preserve"> Her bir özellik birden fazla zamanda ölçülecek ise özelliğin yanına parantez içi kaç defa ölçüleceği belirtilmelidir.</w:t>
            </w:r>
          </w:p>
        </w:tc>
        <w:tc>
          <w:tcPr>
            <w:tcW w:w="3210" w:type="pct"/>
            <w:gridSpan w:val="9"/>
          </w:tcPr>
          <w:p w:rsidR="00896793" w:rsidRPr="009057D7" w:rsidRDefault="00896793" w:rsidP="009057D7">
            <w:pPr>
              <w:pStyle w:val="ListeParagraf"/>
              <w:numPr>
                <w:ilvl w:val="0"/>
                <w:numId w:val="14"/>
              </w:num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53"/>
        </w:trPr>
        <w:tc>
          <w:tcPr>
            <w:tcW w:w="5000" w:type="pct"/>
            <w:gridSpan w:val="15"/>
            <w:shd w:val="clear" w:color="auto" w:fill="DDD9C3"/>
            <w:vAlign w:val="center"/>
          </w:tcPr>
          <w:p w:rsidR="00896793" w:rsidRPr="003F5916" w:rsidRDefault="00896793" w:rsidP="00A3253C">
            <w:pPr>
              <w:pStyle w:val="GvdeMetniGirintisi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91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3F5916">
              <w:rPr>
                <w:rFonts w:ascii="Times New Roman" w:hAnsi="Times New Roman" w:cs="Times New Roman"/>
                <w:sz w:val="16"/>
                <w:szCs w:val="16"/>
              </w:rPr>
              <w:t>Çalışma anket çalışması ise veya çalışılan özellik sayısı çok fazla ise anket formunun eklenmesi ve bu tabloya sadece ana amaç ile ilgili olan özelliklerin yazılması yeterlidir.</w:t>
            </w:r>
          </w:p>
        </w:tc>
      </w:tr>
      <w:tr w:rsidR="00896793" w:rsidRPr="003F5916" w:rsidTr="001301D8">
        <w:trPr>
          <w:trHeight w:val="2635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386" w:hanging="38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İstatistiksel Değerlendirme </w:t>
            </w:r>
          </w:p>
          <w:p w:rsidR="00896793" w:rsidRPr="00B65912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5912">
              <w:rPr>
                <w:rFonts w:ascii="Times New Roman" w:hAnsi="Times New Roman" w:cs="Times New Roman"/>
              </w:rPr>
              <w:t>(Hangi amaç için hangi istatistiksel testin kullanılacağı açıkça yazılmalıdır)</w:t>
            </w:r>
          </w:p>
        </w:tc>
        <w:tc>
          <w:tcPr>
            <w:tcW w:w="3210" w:type="pct"/>
            <w:gridSpan w:val="9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68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B65912" w:rsidRDefault="00896793" w:rsidP="00B65912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VI. Laboratuvar incelemelerinin yapılacağı merkez ve sorumlusunun onayı</w:t>
            </w:r>
          </w:p>
          <w:p w:rsidR="00896793" w:rsidRPr="00D14DAD" w:rsidRDefault="00896793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DAD">
              <w:rPr>
                <w:rFonts w:ascii="Times New Roman" w:hAnsi="Times New Roman" w:cs="Times New Roman"/>
              </w:rPr>
              <w:t>(Adı Soyadı, Görevi, İmza)</w:t>
            </w:r>
          </w:p>
        </w:tc>
      </w:tr>
      <w:tr w:rsidR="00896793" w:rsidRPr="003F5916" w:rsidTr="004F720E">
        <w:trPr>
          <w:trHeight w:val="1002"/>
        </w:trPr>
        <w:tc>
          <w:tcPr>
            <w:tcW w:w="5000" w:type="pct"/>
            <w:gridSpan w:val="15"/>
            <w:vAlign w:val="center"/>
          </w:tcPr>
          <w:p w:rsidR="00896793" w:rsidRPr="00B65912" w:rsidRDefault="00896793" w:rsidP="00B65912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68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D14DAD" w:rsidRDefault="00896793" w:rsidP="00D14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4DAD">
              <w:rPr>
                <w:rFonts w:ascii="Times New Roman" w:hAnsi="Times New Roman" w:cs="Times New Roman"/>
                <w:b/>
                <w:sz w:val="22"/>
                <w:szCs w:val="22"/>
              </w:rPr>
              <w:t>VII. Uygulama Sırasında Alınması Gerekli Güvenlik Önlemleri:</w:t>
            </w:r>
          </w:p>
          <w:p w:rsidR="00896793" w:rsidRPr="00D14DAD" w:rsidRDefault="00896793" w:rsidP="00D14DAD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</w:rPr>
              <w:t>(Etik ilkelere uyulması,  araştırma kapsamına alınanların haklarının korunması ve herhangi bir zarar görmemeleri açısından alınacak önlemler)</w:t>
            </w:r>
          </w:p>
        </w:tc>
      </w:tr>
      <w:tr w:rsidR="00896793" w:rsidRPr="003F5916" w:rsidTr="004F720E">
        <w:trPr>
          <w:trHeight w:val="1002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631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9057D7" w:rsidRDefault="00896793" w:rsidP="00D14DAD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7D7">
              <w:rPr>
                <w:rFonts w:ascii="Times New Roman" w:hAnsi="Times New Roman" w:cs="Times New Roman"/>
                <w:b/>
                <w:sz w:val="22"/>
                <w:szCs w:val="22"/>
              </w:rPr>
              <w:t>VIII. Referanslar</w:t>
            </w:r>
          </w:p>
          <w:p w:rsidR="00896793" w:rsidRPr="00D14DAD" w:rsidRDefault="00896793" w:rsidP="00D14DAD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  <w:shd w:val="clear" w:color="auto" w:fill="DBE5F1"/>
              </w:rPr>
              <w:t>(Üç bilimsel referans - Sadece ilk sayfalarını başvuru dosyanızın sonuna ekleyiniz)</w:t>
            </w:r>
          </w:p>
        </w:tc>
      </w:tr>
      <w:tr w:rsidR="00896793" w:rsidRPr="003F5916" w:rsidTr="004F720E">
        <w:trPr>
          <w:trHeight w:val="975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rPr>
          <w:trHeight w:val="369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Araştırma Çok Merkezli Proje ise</w:t>
            </w:r>
          </w:p>
        </w:tc>
      </w:tr>
      <w:tr w:rsidR="00896793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Diğer merkezlerin adları ve yerleri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Koordinatörün adı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896793" w:rsidRPr="003F5916" w:rsidRDefault="00896793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Telefon/Faks No</w:t>
            </w:r>
          </w:p>
        </w:tc>
        <w:tc>
          <w:tcPr>
            <w:tcW w:w="3210" w:type="pct"/>
            <w:gridSpan w:val="9"/>
            <w:vAlign w:val="center"/>
          </w:tcPr>
          <w:p w:rsidR="00896793" w:rsidRPr="003F5916" w:rsidRDefault="00896793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2"/>
              </w:rPr>
              <w:t>ARAŞTIRMA EKİBİ BİLGİLERİ</w:t>
            </w:r>
          </w:p>
          <w:p w:rsidR="00896793" w:rsidRPr="003F5916" w:rsidRDefault="00896793" w:rsidP="00A32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szCs w:val="22"/>
              </w:rPr>
              <w:t>(Bu bölüm her araştırmacı için ayrı ayrı hazırlanacak, metin içine eklenecek ve elektronik olarak doldurulacaktır)</w:t>
            </w: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1E3440" w:rsidP="001E34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SORUMLU ARAŞTIRMACI</w:t>
            </w: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Ad, Soyadı</w:t>
            </w:r>
          </w:p>
          <w:p w:rsidR="00896793" w:rsidRPr="003F5916" w:rsidRDefault="00896793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11"/>
            <w:vAlign w:val="center"/>
          </w:tcPr>
          <w:p w:rsidR="00896793" w:rsidRPr="003F5916" w:rsidRDefault="00896793" w:rsidP="00D14D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Unvanı</w:t>
            </w:r>
          </w:p>
          <w:p w:rsidR="00896793" w:rsidRPr="003F5916" w:rsidRDefault="00896793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11"/>
            <w:vAlign w:val="center"/>
          </w:tcPr>
          <w:p w:rsidR="00896793" w:rsidRPr="003F5916" w:rsidRDefault="00896793" w:rsidP="00D14D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Çalışmadaki Görevi</w:t>
            </w:r>
          </w:p>
        </w:tc>
        <w:tc>
          <w:tcPr>
            <w:tcW w:w="3606" w:type="pct"/>
            <w:gridSpan w:val="11"/>
            <w:vAlign w:val="center"/>
          </w:tcPr>
          <w:p w:rsidR="00896793" w:rsidRPr="003F5916" w:rsidRDefault="00896793" w:rsidP="001E3440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</w:rPr>
              <w:t xml:space="preserve"> Sorumlu Araştırmacı                           </w:t>
            </w: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1985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Eğitimi</w:t>
            </w: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Derece</w:t>
            </w:r>
          </w:p>
        </w:tc>
        <w:tc>
          <w:tcPr>
            <w:tcW w:w="1122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Lisans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Yüksek Lisans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Doktora/Uzmanlık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184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Akademik Unvanlar</w:t>
            </w: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</w:t>
            </w:r>
          </w:p>
        </w:tc>
        <w:tc>
          <w:tcPr>
            <w:tcW w:w="1122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Yardımcı Doçent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lastRenderedPageBreak/>
              <w:t>Doçent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Profesör</w:t>
            </w:r>
          </w:p>
        </w:tc>
        <w:tc>
          <w:tcPr>
            <w:tcW w:w="1122" w:type="pct"/>
            <w:gridSpan w:val="4"/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1E3440" w:rsidRPr="003F5916" w:rsidRDefault="001E344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22" w:type="pct"/>
            <w:gridSpan w:val="4"/>
            <w:vAlign w:val="center"/>
          </w:tcPr>
          <w:p w:rsidR="001E3440" w:rsidRPr="003F5916" w:rsidRDefault="001E344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shd w:val="clear" w:color="auto" w:fill="DBE5F1"/>
            <w:vAlign w:val="center"/>
          </w:tcPr>
          <w:p w:rsidR="00896793" w:rsidRPr="00900A4C" w:rsidRDefault="00900A4C" w:rsidP="00A3253C">
            <w:pPr>
              <w:widowControl/>
              <w:autoSpaceDE/>
              <w:autoSpaceDN/>
              <w:adjustRightInd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900A4C">
              <w:rPr>
                <w:rFonts w:ascii="Times New Roman" w:hAnsi="Times New Roman" w:cs="Times New Roman"/>
                <w:b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RAŞTIRMACININ </w:t>
            </w:r>
            <w:r w:rsidR="00896793" w:rsidRPr="00900A4C">
              <w:rPr>
                <w:rFonts w:ascii="Times New Roman" w:hAnsi="Times New Roman" w:cs="Times New Roman"/>
                <w:b/>
                <w:sz w:val="22"/>
              </w:rPr>
              <w:t>ARAŞTIRMA</w:t>
            </w:r>
            <w:r w:rsidR="00896793" w:rsidRPr="003F5916">
              <w:rPr>
                <w:rFonts w:ascii="Times New Roman" w:hAnsi="Times New Roman" w:cs="Times New Roman"/>
                <w:b/>
                <w:i/>
                <w:sz w:val="22"/>
              </w:rPr>
              <w:t xml:space="preserve"> KONUSU İLE İLGİLİ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r w:rsidR="00896793" w:rsidRPr="003F5916">
              <w:rPr>
                <w:rFonts w:ascii="Times New Roman" w:hAnsi="Times New Roman" w:cs="Times New Roman"/>
                <w:b/>
                <w:i/>
                <w:sz w:val="22"/>
              </w:rPr>
              <w:t>SEÇ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 xml:space="preserve">İLMİŞ YAYINLAR/PROJELER </w:t>
            </w:r>
            <w:r>
              <w:rPr>
                <w:rFonts w:ascii="Times New Roman" w:hAnsi="Times New Roman" w:cs="Times New Roman"/>
                <w:b/>
                <w:sz w:val="22"/>
              </w:rPr>
              <w:t>İSİMLERİ</w:t>
            </w:r>
          </w:p>
        </w:tc>
      </w:tr>
      <w:tr w:rsidR="00896793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5000" w:type="pct"/>
            <w:gridSpan w:val="15"/>
            <w:tcBorders>
              <w:bottom w:val="single" w:sz="12" w:space="0" w:color="000000"/>
            </w:tcBorders>
            <w:shd w:val="clear" w:color="auto" w:fill="FFFFFF"/>
          </w:tcPr>
          <w:p w:rsidR="00896793" w:rsidRPr="003F5916" w:rsidRDefault="00896793" w:rsidP="00A3253C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4987" w:type="pc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13"/>
        <w:gridCol w:w="2184"/>
        <w:gridCol w:w="1633"/>
        <w:gridCol w:w="3201"/>
      </w:tblGrid>
      <w:tr w:rsidR="001E3440" w:rsidRPr="003F5916" w:rsidTr="00525AC6">
        <w:trPr>
          <w:trHeight w:val="308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YARDIMCI ARAŞTIRMACILAR</w:t>
            </w:r>
          </w:p>
        </w:tc>
      </w:tr>
      <w:tr w:rsidR="001E3440" w:rsidRPr="003F5916" w:rsidTr="00525AC6">
        <w:trPr>
          <w:trHeight w:val="448"/>
        </w:trPr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Ad, Soyadı</w:t>
            </w:r>
          </w:p>
          <w:p w:rsidR="001E3440" w:rsidRPr="003F5916" w:rsidRDefault="001E3440" w:rsidP="00525A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3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rPr>
          <w:trHeight w:val="428"/>
        </w:trPr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Unvanı</w:t>
            </w:r>
          </w:p>
          <w:p w:rsidR="001E3440" w:rsidRPr="003F5916" w:rsidRDefault="001E3440" w:rsidP="00525A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3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Çalışmadaki Görevi</w:t>
            </w:r>
          </w:p>
        </w:tc>
        <w:tc>
          <w:tcPr>
            <w:tcW w:w="3606" w:type="pct"/>
            <w:gridSpan w:val="3"/>
            <w:vAlign w:val="center"/>
          </w:tcPr>
          <w:p w:rsidR="001E3440" w:rsidRPr="003F5916" w:rsidRDefault="001E3440" w:rsidP="001E3440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Yardımcı</w:t>
            </w:r>
            <w:r w:rsidRPr="003F5916">
              <w:rPr>
                <w:rFonts w:ascii="Times New Roman" w:hAnsi="Times New Roman" w:cs="Times New Roman"/>
                <w:sz w:val="22"/>
              </w:rPr>
              <w:t xml:space="preserve"> Araştırmacı                           </w:t>
            </w:r>
          </w:p>
        </w:tc>
      </w:tr>
      <w:tr w:rsidR="001E3440" w:rsidRPr="003F5916" w:rsidTr="00525AC6">
        <w:trPr>
          <w:trHeight w:val="406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1985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Eğitimi</w:t>
            </w:r>
          </w:p>
        </w:tc>
      </w:tr>
      <w:tr w:rsidR="001E3440" w:rsidRPr="003F5916" w:rsidTr="00525AC6">
        <w:trPr>
          <w:trHeight w:val="558"/>
        </w:trPr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Derece</w:t>
            </w:r>
          </w:p>
        </w:tc>
        <w:tc>
          <w:tcPr>
            <w:tcW w:w="1122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Lisans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Yüksek Lisans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Doktora/Uzmanlık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rPr>
          <w:trHeight w:val="334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184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Akademik Unvanlar</w:t>
            </w:r>
          </w:p>
        </w:tc>
      </w:tr>
      <w:tr w:rsidR="001E3440" w:rsidRPr="003F5916" w:rsidTr="00525AC6">
        <w:trPr>
          <w:trHeight w:val="478"/>
        </w:trPr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</w:t>
            </w:r>
          </w:p>
        </w:tc>
        <w:tc>
          <w:tcPr>
            <w:tcW w:w="1122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Yardımcı Doçent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Doçent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3440" w:rsidRPr="003F5916" w:rsidTr="00525AC6">
        <w:tc>
          <w:tcPr>
            <w:tcW w:w="1394" w:type="pct"/>
            <w:shd w:val="clear" w:color="auto" w:fill="DBE5F1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Profesör</w:t>
            </w:r>
          </w:p>
        </w:tc>
        <w:tc>
          <w:tcPr>
            <w:tcW w:w="1122" w:type="pct"/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  <w:vAlign w:val="center"/>
          </w:tcPr>
          <w:p w:rsidR="001E3440" w:rsidRPr="003F5916" w:rsidRDefault="001E3440" w:rsidP="00525AC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Pr="003F5916" w:rsidRDefault="00896793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6793" w:rsidRPr="003F5916" w:rsidRDefault="00896793" w:rsidP="004F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BE5F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5916">
        <w:rPr>
          <w:rFonts w:ascii="Times New Roman" w:hAnsi="Times New Roman" w:cs="Times New Roman"/>
          <w:b/>
          <w:sz w:val="24"/>
          <w:szCs w:val="24"/>
        </w:rPr>
        <w:t xml:space="preserve">TAAHHÜTNAME </w:t>
      </w:r>
    </w:p>
    <w:p w:rsidR="00896793" w:rsidRDefault="00896793" w:rsidP="00A77E7D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96793" w:rsidRPr="003F5916" w:rsidRDefault="00896793" w:rsidP="00A77E7D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F5916">
        <w:rPr>
          <w:rFonts w:ascii="Times New Roman" w:hAnsi="Times New Roman" w:cs="Times New Roman"/>
          <w:b/>
          <w:sz w:val="22"/>
          <w:szCs w:val="22"/>
          <w:u w:val="single"/>
        </w:rPr>
        <w:t>Bu çalışma kapsamında;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Başvuruda sağlanan bilgilerin doğru olduğunu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Araştırmanın protokole, yönetmeliklere, güncel kılavuzlar, güncel Helsinki Bildirgesi ve İyi Klinik Uygulamaları ilkelerine uygun olarak gerçekleştirileceğini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 xml:space="preserve">Araştırma ekibini (laborutuvar ekibi, araştırma hemşiresi gibi dahil) araştırma hakkında bilgilendirdiğimi 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Önerilen klinik araştırmanın gerçekleştirilebilir nitelikte olduğunu;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sz w:val="22"/>
          <w:szCs w:val="22"/>
        </w:rPr>
        <w:t>Hastalardan elde edilecek kişisel bilgilerin gizli tutulacağını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sz w:val="22"/>
          <w:szCs w:val="22"/>
        </w:rPr>
        <w:t xml:space="preserve">Rutin dışı tetkiklerden doğacak masrafların hastaya veya kurumlara yansıtılmayacağını </w:t>
      </w:r>
    </w:p>
    <w:p w:rsidR="00896793" w:rsidRPr="003F5916" w:rsidRDefault="00896793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 xml:space="preserve">Şüphe edilen ciddi advers etkilere ilişkin raporları ve güvenililik raporlarını ilgili kılavuzlara uygun olarak sunulacağını </w:t>
      </w:r>
      <w:r w:rsidRPr="003F5916">
        <w:rPr>
          <w:rFonts w:ascii="Times New Roman" w:hAnsi="Times New Roman" w:cs="Times New Roman"/>
          <w:b/>
          <w:sz w:val="22"/>
          <w:szCs w:val="22"/>
        </w:rPr>
        <w:t>taahhüt ederiz</w:t>
      </w:r>
      <w:r w:rsidRPr="003F5916">
        <w:rPr>
          <w:rFonts w:ascii="Times New Roman" w:hAnsi="Times New Roman" w:cs="Times New Roman"/>
          <w:sz w:val="22"/>
          <w:szCs w:val="22"/>
        </w:rPr>
        <w:t xml:space="preserve">. </w:t>
      </w:r>
      <w:r w:rsidRPr="003F5916">
        <w:rPr>
          <w:rFonts w:ascii="Times New Roman" w:hAnsi="Times New Roman" w:cs="Times New Roman"/>
          <w:sz w:val="22"/>
          <w:szCs w:val="22"/>
        </w:rPr>
        <w:tab/>
      </w:r>
    </w:p>
    <w:p w:rsidR="00896793" w:rsidRPr="003F5916" w:rsidRDefault="00896793" w:rsidP="00A77E7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809"/>
      </w:tblGrid>
      <w:tr w:rsidR="00896793" w:rsidRPr="003F5916" w:rsidTr="007F0A47">
        <w:tc>
          <w:tcPr>
            <w:tcW w:w="2376" w:type="dxa"/>
            <w:tcBorders>
              <w:top w:val="double" w:sz="6" w:space="0" w:color="000000"/>
            </w:tcBorders>
            <w:shd w:val="clear" w:color="auto" w:fill="DBE5F1"/>
          </w:tcPr>
          <w:p w:rsidR="00896793" w:rsidRPr="003F5916" w:rsidRDefault="00896793" w:rsidP="00BF2EE4">
            <w:pPr>
              <w:shd w:val="clear" w:color="auto" w:fill="DBE5F1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000000"/>
            </w:tcBorders>
            <w:shd w:val="clear" w:color="auto" w:fill="DBE5F1"/>
          </w:tcPr>
          <w:p w:rsidR="00896793" w:rsidRPr="003F5916" w:rsidRDefault="00896793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shd w:val="clear" w:color="auto" w:fill="DBE5F1"/>
          </w:tcPr>
          <w:p w:rsidR="00896793" w:rsidRPr="003F5916" w:rsidRDefault="00896793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09" w:type="dxa"/>
            <w:tcBorders>
              <w:top w:val="double" w:sz="6" w:space="0" w:color="000000"/>
            </w:tcBorders>
            <w:shd w:val="clear" w:color="auto" w:fill="DBE5F1"/>
          </w:tcPr>
          <w:p w:rsidR="00896793" w:rsidRPr="003F5916" w:rsidRDefault="00896793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96793" w:rsidRPr="003F5916" w:rsidTr="007F0A47">
        <w:tc>
          <w:tcPr>
            <w:tcW w:w="2376" w:type="dxa"/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Sorumlu Araştırmacı</w:t>
            </w:r>
          </w:p>
        </w:tc>
        <w:tc>
          <w:tcPr>
            <w:tcW w:w="3402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93" w:rsidRPr="003F5916" w:rsidTr="007F0A47">
        <w:tc>
          <w:tcPr>
            <w:tcW w:w="2376" w:type="dxa"/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896793" w:rsidRPr="003F5916" w:rsidRDefault="00896793" w:rsidP="00BF2EE4">
            <w:pPr>
              <w:pStyle w:val="Al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93" w:rsidRPr="003F5916" w:rsidTr="007F0A47">
        <w:tc>
          <w:tcPr>
            <w:tcW w:w="2376" w:type="dxa"/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93" w:rsidRPr="003F5916" w:rsidTr="007F0A47">
        <w:tc>
          <w:tcPr>
            <w:tcW w:w="2376" w:type="dxa"/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93" w:rsidRPr="003F5916" w:rsidTr="007F0A47">
        <w:tc>
          <w:tcPr>
            <w:tcW w:w="2376" w:type="dxa"/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93" w:rsidRPr="003F5916" w:rsidTr="007F0A47">
        <w:tc>
          <w:tcPr>
            <w:tcW w:w="2376" w:type="dxa"/>
            <w:tcBorders>
              <w:bottom w:val="double" w:sz="6" w:space="0" w:color="000000"/>
            </w:tcBorders>
            <w:shd w:val="clear" w:color="auto" w:fill="DBE5F1"/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  <w:tcBorders>
              <w:bottom w:val="double" w:sz="6" w:space="0" w:color="000000"/>
            </w:tcBorders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double" w:sz="6" w:space="0" w:color="000000"/>
            </w:tcBorders>
          </w:tcPr>
          <w:p w:rsidR="00896793" w:rsidRPr="003F5916" w:rsidRDefault="00896793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93" w:rsidRPr="003F5916" w:rsidRDefault="00896793" w:rsidP="00A77E7D">
      <w:pPr>
        <w:spacing w:line="276" w:lineRule="auto"/>
        <w:rPr>
          <w:rFonts w:ascii="Times New Roman" w:hAnsi="Times New Roman" w:cs="Times New Roman"/>
        </w:rPr>
      </w:pPr>
    </w:p>
    <w:p w:rsidR="00896793" w:rsidRPr="003F5916" w:rsidRDefault="00896793" w:rsidP="00A77E7D">
      <w:pPr>
        <w:spacing w:line="276" w:lineRule="auto"/>
        <w:rPr>
          <w:rFonts w:ascii="Times New Roman" w:hAnsi="Times New Roman" w:cs="Times New Roman"/>
        </w:rPr>
      </w:pPr>
    </w:p>
    <w:p w:rsidR="00896793" w:rsidRPr="003F5916" w:rsidRDefault="00896793" w:rsidP="00A77E7D">
      <w:pPr>
        <w:spacing w:line="276" w:lineRule="auto"/>
        <w:rPr>
          <w:rFonts w:ascii="Times New Roman" w:hAnsi="Times New Roman" w:cs="Times New Roman"/>
        </w:rPr>
      </w:pPr>
    </w:p>
    <w:sectPr w:rsidR="00896793" w:rsidRPr="003F5916" w:rsidSect="00580265">
      <w:headerReference w:type="default" r:id="rId7"/>
      <w:footerReference w:type="default" r:id="rId8"/>
      <w:pgSz w:w="11906" w:h="16838"/>
      <w:pgMar w:top="1260" w:right="926" w:bottom="1417" w:left="144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E4" w:rsidRDefault="00CA2FE4" w:rsidP="00CA5CBD">
      <w:r>
        <w:separator/>
      </w:r>
    </w:p>
  </w:endnote>
  <w:endnote w:type="continuationSeparator" w:id="0">
    <w:p w:rsidR="00CA2FE4" w:rsidRDefault="00CA2FE4" w:rsidP="00C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93" w:rsidRDefault="003437F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33D44">
      <w:rPr>
        <w:noProof/>
      </w:rPr>
      <w:t>1</w:t>
    </w:r>
    <w:r>
      <w:rPr>
        <w:noProof/>
      </w:rPr>
      <w:fldChar w:fldCharType="end"/>
    </w:r>
  </w:p>
  <w:p w:rsidR="00896793" w:rsidRDefault="008967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E4" w:rsidRDefault="00CA2FE4" w:rsidP="00CA5CBD">
      <w:r>
        <w:separator/>
      </w:r>
    </w:p>
  </w:footnote>
  <w:footnote w:type="continuationSeparator" w:id="0">
    <w:p w:rsidR="00CA2FE4" w:rsidRDefault="00CA2FE4" w:rsidP="00CA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8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6457"/>
      <w:gridCol w:w="442"/>
    </w:tblGrid>
    <w:tr w:rsidR="00E33D44" w:rsidRPr="00E33D44" w:rsidTr="007E0259">
      <w:trPr>
        <w:trHeight w:val="365"/>
      </w:trPr>
      <w:tc>
        <w:tcPr>
          <w:tcW w:w="1393" w:type="dxa"/>
          <w:vAlign w:val="bottom"/>
        </w:tcPr>
        <w:p w:rsidR="00E33D44" w:rsidRPr="00E33D44" w:rsidRDefault="00E33D44" w:rsidP="00E33D44">
          <w:pPr>
            <w:snapToGrid w:val="0"/>
            <w:rPr>
              <w:color w:val="000000" w:themeColor="text1"/>
            </w:rPr>
          </w:pPr>
        </w:p>
      </w:tc>
      <w:tc>
        <w:tcPr>
          <w:tcW w:w="6457" w:type="dxa"/>
        </w:tcPr>
        <w:p w:rsidR="00E33D44" w:rsidRPr="00E33D44" w:rsidRDefault="00E33D44" w:rsidP="00E33D44">
          <w:pPr>
            <w:spacing w:before="240"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E33D4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T.C.</w:t>
          </w:r>
        </w:p>
      </w:tc>
      <w:tc>
        <w:tcPr>
          <w:tcW w:w="442" w:type="dxa"/>
          <w:vAlign w:val="bottom"/>
        </w:tcPr>
        <w:p w:rsidR="00E33D44" w:rsidRPr="00E33D44" w:rsidRDefault="00E33D44" w:rsidP="00E33D44">
          <w:pPr>
            <w:snapToGrid w:val="0"/>
            <w:rPr>
              <w:color w:val="000000" w:themeColor="text1"/>
            </w:rPr>
          </w:pPr>
        </w:p>
      </w:tc>
    </w:tr>
    <w:tr w:rsidR="00E33D44" w:rsidRPr="00E33D44" w:rsidTr="007E0259">
      <w:trPr>
        <w:trHeight w:val="129"/>
      </w:trPr>
      <w:tc>
        <w:tcPr>
          <w:tcW w:w="1393" w:type="dxa"/>
          <w:vAlign w:val="bottom"/>
        </w:tcPr>
        <w:p w:rsidR="00E33D44" w:rsidRPr="00E33D44" w:rsidRDefault="00E33D44" w:rsidP="00E33D44">
          <w:pPr>
            <w:snapToGrid w:val="0"/>
            <w:rPr>
              <w:color w:val="000000" w:themeColor="text1"/>
            </w:rPr>
          </w:pPr>
          <w:r w:rsidRPr="00E33D4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71040" behindDoc="0" locked="0" layoutInCell="1" allowOverlap="1" wp14:anchorId="423953CF" wp14:editId="2C510704">
                <wp:simplePos x="0" y="0"/>
                <wp:positionH relativeFrom="column">
                  <wp:posOffset>-389890</wp:posOffset>
                </wp:positionH>
                <wp:positionV relativeFrom="paragraph">
                  <wp:posOffset>-909320</wp:posOffset>
                </wp:positionV>
                <wp:extent cx="1666875" cy="847725"/>
                <wp:effectExtent l="19050" t="0" r="0" b="0"/>
                <wp:wrapNone/>
                <wp:docPr id="3" name="Picture 2" descr="odü logos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dü logos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7" w:type="dxa"/>
        </w:tcPr>
        <w:p w:rsidR="00E33D44" w:rsidRDefault="00E33D44" w:rsidP="00E33D4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E33D4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ORDU ÜNİVERSİTESİ</w:t>
          </w:r>
        </w:p>
        <w:p w:rsidR="00E33D44" w:rsidRDefault="00E33D44" w:rsidP="00E33D4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KLİNİK ARAŞTIRMALAR ETİK KURULU</w:t>
          </w:r>
        </w:p>
        <w:p w:rsidR="00E33D44" w:rsidRDefault="00E33D44" w:rsidP="00E33D4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33D44" w:rsidRPr="00E33D44" w:rsidRDefault="00E33D44" w:rsidP="00E33D44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ETİK KURUL BAŞVURU FORMU (1)</w:t>
          </w:r>
        </w:p>
      </w:tc>
      <w:tc>
        <w:tcPr>
          <w:tcW w:w="442" w:type="dxa"/>
          <w:vAlign w:val="bottom"/>
        </w:tcPr>
        <w:p w:rsidR="00E33D44" w:rsidRPr="00E33D44" w:rsidRDefault="00E33D44" w:rsidP="00E33D44">
          <w:pPr>
            <w:snapToGrid w:val="0"/>
            <w:rPr>
              <w:color w:val="000000" w:themeColor="text1"/>
            </w:rPr>
          </w:pPr>
        </w:p>
      </w:tc>
    </w:tr>
  </w:tbl>
  <w:p w:rsidR="00CC26EC" w:rsidRPr="00E33D44" w:rsidRDefault="00CC26EC" w:rsidP="00CC26EC">
    <w:pPr>
      <w:rPr>
        <w:color w:val="000000" w:themeColor="text1"/>
      </w:rPr>
    </w:pPr>
  </w:p>
  <w:p w:rsidR="00CC26EC" w:rsidRPr="00E33D44" w:rsidRDefault="00CC26EC" w:rsidP="00CC26EC">
    <w:pPr>
      <w:rPr>
        <w:color w:val="000000" w:themeColor="text1"/>
      </w:rPr>
    </w:pPr>
  </w:p>
  <w:p w:rsidR="00CC26EC" w:rsidRPr="00E33D44" w:rsidRDefault="00CC26EC" w:rsidP="00CC26EC">
    <w:pPr>
      <w:rPr>
        <w:color w:val="000000" w:themeColor="text1"/>
      </w:rPr>
    </w:pPr>
  </w:p>
  <w:p w:rsidR="00CC26EC" w:rsidRPr="00E33D44" w:rsidRDefault="00CC26EC" w:rsidP="00CC26EC">
    <w:pPr>
      <w:rPr>
        <w:color w:val="000000" w:themeColor="text1"/>
      </w:rPr>
    </w:pPr>
  </w:p>
  <w:p w:rsidR="00CC26EC" w:rsidRPr="00E33D44" w:rsidRDefault="00CC26EC" w:rsidP="00CC26EC">
    <w:pPr>
      <w:rPr>
        <w:color w:val="000000" w:themeColor="text1"/>
      </w:rPr>
    </w:pPr>
  </w:p>
  <w:p w:rsidR="00CC26EC" w:rsidRPr="00E33D44" w:rsidRDefault="00CC26EC" w:rsidP="00CC26EC">
    <w:pPr>
      <w:rPr>
        <w:color w:val="000000" w:themeColor="text1"/>
      </w:rPr>
    </w:pPr>
  </w:p>
  <w:p w:rsidR="00896793" w:rsidRPr="00E33D44" w:rsidRDefault="00896793">
    <w:pPr>
      <w:pStyle w:val="stBilgi"/>
      <w:rPr>
        <w:color w:val="000000" w:themeColor="text1"/>
      </w:rPr>
    </w:pPr>
  </w:p>
  <w:p w:rsidR="00896793" w:rsidRPr="00E33D44" w:rsidRDefault="00896793">
    <w:pPr>
      <w:pStyle w:val="stBilgi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D3A"/>
    <w:multiLevelType w:val="hybridMultilevel"/>
    <w:tmpl w:val="307A0724"/>
    <w:lvl w:ilvl="0" w:tplc="8CE836C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047E6"/>
    <w:multiLevelType w:val="hybridMultilevel"/>
    <w:tmpl w:val="2CD423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46AEE"/>
    <w:multiLevelType w:val="hybridMultilevel"/>
    <w:tmpl w:val="194859D2"/>
    <w:lvl w:ilvl="0" w:tplc="9CC48F8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1D307A"/>
    <w:multiLevelType w:val="hybridMultilevel"/>
    <w:tmpl w:val="0486DD34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BEC"/>
    <w:multiLevelType w:val="hybridMultilevel"/>
    <w:tmpl w:val="16F2A1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A73AF"/>
    <w:multiLevelType w:val="hybridMultilevel"/>
    <w:tmpl w:val="DBD869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E5C7C"/>
    <w:multiLevelType w:val="hybridMultilevel"/>
    <w:tmpl w:val="A94C347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9602F"/>
    <w:multiLevelType w:val="hybridMultilevel"/>
    <w:tmpl w:val="13202C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EF3010"/>
    <w:multiLevelType w:val="hybridMultilevel"/>
    <w:tmpl w:val="3F5C20F6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9B1"/>
    <w:multiLevelType w:val="hybridMultilevel"/>
    <w:tmpl w:val="DD00084A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0179"/>
    <w:multiLevelType w:val="hybridMultilevel"/>
    <w:tmpl w:val="56BA9DB6"/>
    <w:lvl w:ilvl="0" w:tplc="51B642D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523610"/>
    <w:multiLevelType w:val="hybridMultilevel"/>
    <w:tmpl w:val="913AD3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3336D"/>
    <w:multiLevelType w:val="hybridMultilevel"/>
    <w:tmpl w:val="938608CA"/>
    <w:lvl w:ilvl="0" w:tplc="F2069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BB5DF2"/>
    <w:multiLevelType w:val="hybridMultilevel"/>
    <w:tmpl w:val="A9B402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7D2C76"/>
    <w:multiLevelType w:val="hybridMultilevel"/>
    <w:tmpl w:val="5D6A2936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57027"/>
    <w:multiLevelType w:val="hybridMultilevel"/>
    <w:tmpl w:val="F82A1E02"/>
    <w:lvl w:ilvl="0" w:tplc="4FA879E6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2"/>
    <w:rsid w:val="00006663"/>
    <w:rsid w:val="00006D1E"/>
    <w:rsid w:val="00046EB4"/>
    <w:rsid w:val="00055806"/>
    <w:rsid w:val="00095462"/>
    <w:rsid w:val="000A4E7E"/>
    <w:rsid w:val="000B36F6"/>
    <w:rsid w:val="000E320A"/>
    <w:rsid w:val="001301D8"/>
    <w:rsid w:val="0015631D"/>
    <w:rsid w:val="001873CB"/>
    <w:rsid w:val="00187E8F"/>
    <w:rsid w:val="00192DD0"/>
    <w:rsid w:val="001C549F"/>
    <w:rsid w:val="001E3440"/>
    <w:rsid w:val="001F487D"/>
    <w:rsid w:val="001F7BF9"/>
    <w:rsid w:val="00227F58"/>
    <w:rsid w:val="00242B01"/>
    <w:rsid w:val="0028580F"/>
    <w:rsid w:val="0029245A"/>
    <w:rsid w:val="002F1D03"/>
    <w:rsid w:val="00314A8E"/>
    <w:rsid w:val="00324970"/>
    <w:rsid w:val="00330762"/>
    <w:rsid w:val="003437F7"/>
    <w:rsid w:val="0037533D"/>
    <w:rsid w:val="003E1079"/>
    <w:rsid w:val="003F5916"/>
    <w:rsid w:val="003F7145"/>
    <w:rsid w:val="004362C2"/>
    <w:rsid w:val="00450EDC"/>
    <w:rsid w:val="00453152"/>
    <w:rsid w:val="0045424D"/>
    <w:rsid w:val="00456FA1"/>
    <w:rsid w:val="00482124"/>
    <w:rsid w:val="00484751"/>
    <w:rsid w:val="00493153"/>
    <w:rsid w:val="00495826"/>
    <w:rsid w:val="004B6518"/>
    <w:rsid w:val="004C6345"/>
    <w:rsid w:val="004C745F"/>
    <w:rsid w:val="004F720E"/>
    <w:rsid w:val="005141DB"/>
    <w:rsid w:val="00530553"/>
    <w:rsid w:val="00536D3D"/>
    <w:rsid w:val="00544A24"/>
    <w:rsid w:val="00580265"/>
    <w:rsid w:val="00581F10"/>
    <w:rsid w:val="0059455E"/>
    <w:rsid w:val="005A0D52"/>
    <w:rsid w:val="005A345A"/>
    <w:rsid w:val="005A684C"/>
    <w:rsid w:val="00601A2E"/>
    <w:rsid w:val="00602974"/>
    <w:rsid w:val="00605E2B"/>
    <w:rsid w:val="00613F02"/>
    <w:rsid w:val="006163B5"/>
    <w:rsid w:val="0062308E"/>
    <w:rsid w:val="006518E7"/>
    <w:rsid w:val="006540FE"/>
    <w:rsid w:val="00657295"/>
    <w:rsid w:val="006626D3"/>
    <w:rsid w:val="0066450D"/>
    <w:rsid w:val="00671165"/>
    <w:rsid w:val="006742CD"/>
    <w:rsid w:val="007120D4"/>
    <w:rsid w:val="007139FC"/>
    <w:rsid w:val="00716237"/>
    <w:rsid w:val="0072425A"/>
    <w:rsid w:val="00741035"/>
    <w:rsid w:val="0079484C"/>
    <w:rsid w:val="007B7ECC"/>
    <w:rsid w:val="007F0A47"/>
    <w:rsid w:val="007F5A6A"/>
    <w:rsid w:val="008151E9"/>
    <w:rsid w:val="00815FFF"/>
    <w:rsid w:val="00896793"/>
    <w:rsid w:val="008A707D"/>
    <w:rsid w:val="008D35BF"/>
    <w:rsid w:val="00900A4C"/>
    <w:rsid w:val="009057D7"/>
    <w:rsid w:val="009508D9"/>
    <w:rsid w:val="009837E6"/>
    <w:rsid w:val="009856EB"/>
    <w:rsid w:val="009C5264"/>
    <w:rsid w:val="009F4791"/>
    <w:rsid w:val="00A10CC5"/>
    <w:rsid w:val="00A3253C"/>
    <w:rsid w:val="00A660D2"/>
    <w:rsid w:val="00A7499B"/>
    <w:rsid w:val="00A77E7D"/>
    <w:rsid w:val="00AE13CB"/>
    <w:rsid w:val="00AF4C34"/>
    <w:rsid w:val="00B04ED3"/>
    <w:rsid w:val="00B174DC"/>
    <w:rsid w:val="00B65912"/>
    <w:rsid w:val="00B65CB2"/>
    <w:rsid w:val="00B72DEA"/>
    <w:rsid w:val="00BC3B6D"/>
    <w:rsid w:val="00BD7C90"/>
    <w:rsid w:val="00BF2EE4"/>
    <w:rsid w:val="00C222E0"/>
    <w:rsid w:val="00C6350A"/>
    <w:rsid w:val="00CA2FE4"/>
    <w:rsid w:val="00CA5CBD"/>
    <w:rsid w:val="00CA7140"/>
    <w:rsid w:val="00CC26EC"/>
    <w:rsid w:val="00CD75FC"/>
    <w:rsid w:val="00CE1003"/>
    <w:rsid w:val="00CF28FC"/>
    <w:rsid w:val="00D01890"/>
    <w:rsid w:val="00D14DAD"/>
    <w:rsid w:val="00D22042"/>
    <w:rsid w:val="00D30E70"/>
    <w:rsid w:val="00D47DDB"/>
    <w:rsid w:val="00D704D6"/>
    <w:rsid w:val="00D80ACA"/>
    <w:rsid w:val="00DE7B08"/>
    <w:rsid w:val="00DF2185"/>
    <w:rsid w:val="00E24830"/>
    <w:rsid w:val="00E33D44"/>
    <w:rsid w:val="00E404FA"/>
    <w:rsid w:val="00E56B3D"/>
    <w:rsid w:val="00EA5D1A"/>
    <w:rsid w:val="00EE2172"/>
    <w:rsid w:val="00F05265"/>
    <w:rsid w:val="00F0565C"/>
    <w:rsid w:val="00FE25F0"/>
    <w:rsid w:val="00FE6D98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B3DDA"/>
  <w15:docId w15:val="{DEB9FEF0-F68F-44FA-A9DE-F6214761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2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A5C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A5CBD"/>
    <w:rPr>
      <w:rFonts w:ascii="Arial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A5C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A5CBD"/>
    <w:rPr>
      <w:rFonts w:ascii="Arial" w:hAnsi="Arial" w:cs="Arial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rsid w:val="00CA5CB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5CBD"/>
    <w:rPr>
      <w:rFonts w:ascii="Courier New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59455E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9455E"/>
    <w:rPr>
      <w:rFonts w:ascii="Arial" w:hAnsi="Arial" w:cs="Arial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92DD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92DD0"/>
    <w:rPr>
      <w:rFonts w:ascii="Arial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FE6D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0066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0666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 BİLGİLERİ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BİLGİLERİ</dc:title>
  <dc:creator>Admin</dc:creator>
  <cp:lastModifiedBy>test</cp:lastModifiedBy>
  <cp:revision>2</cp:revision>
  <dcterms:created xsi:type="dcterms:W3CDTF">2019-07-12T06:35:00Z</dcterms:created>
  <dcterms:modified xsi:type="dcterms:W3CDTF">2019-07-12T06:35:00Z</dcterms:modified>
</cp:coreProperties>
</file>